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B5" w:rsidRDefault="005702A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-78488</wp:posOffset>
            </wp:positionH>
            <wp:positionV relativeFrom="paragraph">
              <wp:posOffset>382449</wp:posOffset>
            </wp:positionV>
            <wp:extent cx="2896678" cy="2881223"/>
            <wp:effectExtent l="19050" t="0" r="0" b="0"/>
            <wp:wrapNone/>
            <wp:docPr id="1" name="Image 1" descr="http://www.protecthoms.com/media/catalog/product/cache/1/image/432x/9df78eab33525d08d6e5fb8d27136e95/g/r/grasso_f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tecthoms.com/media/catalog/product/cache/1/image/432x/9df78eab33525d08d6e5fb8d27136e95/g/r/grasso_f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78" cy="288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2AF">
        <w:rPr>
          <w:sz w:val="36"/>
          <w:szCs w:val="36"/>
        </w:rPr>
        <w:t>Réf.4CI103500</w:t>
      </w:r>
      <w:r>
        <w:rPr>
          <w:sz w:val="36"/>
          <w:szCs w:val="36"/>
        </w:rPr>
        <w:t xml:space="preserve"> - GRAISSE</w:t>
      </w:r>
    </w:p>
    <w:p w:rsidR="005702AF" w:rsidRDefault="005702AF">
      <w:pPr>
        <w:rPr>
          <w:sz w:val="36"/>
          <w:szCs w:val="36"/>
        </w:rPr>
      </w:pPr>
    </w:p>
    <w:p w:rsidR="005702AF" w:rsidRDefault="005702AF" w:rsidP="005702AF">
      <w:pPr>
        <w:shd w:val="clear" w:color="auto" w:fill="FFFFFF"/>
        <w:ind w:left="4956"/>
        <w:rPr>
          <w:sz w:val="20"/>
          <w:szCs w:val="20"/>
        </w:rPr>
      </w:pPr>
    </w:p>
    <w:p w:rsidR="005702AF" w:rsidRPr="005702AF" w:rsidRDefault="005702AF" w:rsidP="005702AF">
      <w:pPr>
        <w:shd w:val="clear" w:color="auto" w:fill="FFFFFF"/>
        <w:ind w:left="4956"/>
        <w:rPr>
          <w:sz w:val="20"/>
          <w:szCs w:val="20"/>
        </w:rPr>
      </w:pPr>
      <w:r w:rsidRPr="005702AF">
        <w:rPr>
          <w:sz w:val="20"/>
          <w:szCs w:val="20"/>
        </w:rPr>
        <w:t>Graisse assouplissante, imperméabilisante et nourrissante pour des cuirs fleur et nubuck</w:t>
      </w:r>
    </w:p>
    <w:p w:rsidR="005702AF" w:rsidRPr="005702AF" w:rsidRDefault="005702AF" w:rsidP="005702AF">
      <w:pPr>
        <w:shd w:val="clear" w:color="auto" w:fill="FFFFFF"/>
        <w:ind w:left="4956"/>
        <w:rPr>
          <w:rFonts w:ascii="Times New Roman" w:eastAsia="Times New Roman" w:hAnsi="Times New Roman" w:cs="Times New Roman"/>
          <w:color w:val="C50E1D"/>
          <w:sz w:val="20"/>
          <w:szCs w:val="20"/>
          <w:lang w:eastAsia="fr-FR"/>
        </w:rPr>
      </w:pPr>
      <w:r w:rsidRPr="005702AF">
        <w:rPr>
          <w:rFonts w:ascii="Times New Roman" w:eastAsia="Times New Roman" w:hAnsi="Times New Roman" w:cs="Times New Roman"/>
          <w:color w:val="C50E1D"/>
          <w:sz w:val="20"/>
          <w:szCs w:val="20"/>
          <w:lang w:eastAsia="fr-FR"/>
        </w:rPr>
        <w:t>Augmente la durée de vie et les performances des chaussures.</w:t>
      </w:r>
    </w:p>
    <w:p w:rsidR="005702AF" w:rsidRPr="005702AF" w:rsidRDefault="005702AF" w:rsidP="005702AF">
      <w:pPr>
        <w:ind w:left="4950" w:right="1"/>
        <w:rPr>
          <w:sz w:val="36"/>
          <w:szCs w:val="36"/>
        </w:rPr>
      </w:pPr>
    </w:p>
    <w:sectPr w:rsidR="005702AF" w:rsidRPr="005702AF" w:rsidSect="005702AF">
      <w:pgSz w:w="11906" w:h="16838"/>
      <w:pgMar w:top="2410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02AF"/>
    <w:rsid w:val="0040155C"/>
    <w:rsid w:val="005702AF"/>
    <w:rsid w:val="00D7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2AF"/>
    <w:pPr>
      <w:spacing w:after="0"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2AF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49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77796">
                                              <w:marLeft w:val="13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151</Characters>
  <Application>Microsoft Office Word</Application>
  <DocSecurity>0</DocSecurity>
  <Lines>1</Lines>
  <Paragraphs>1</Paragraphs>
  <ScaleCrop>false</ScaleCrop>
  <Company>PROTECTHOMS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m.chapelliere</dc:creator>
  <cp:lastModifiedBy>m.chapelliere</cp:lastModifiedBy>
  <cp:revision>1</cp:revision>
  <dcterms:created xsi:type="dcterms:W3CDTF">2011-07-07T14:56:00Z</dcterms:created>
  <dcterms:modified xsi:type="dcterms:W3CDTF">2011-07-07T15:00:00Z</dcterms:modified>
</cp:coreProperties>
</file>